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HOOLEKOGU KOOSOLEKU</w:t>
      </w:r>
      <w:r w:rsidRPr="00C279E8">
        <w:rPr>
          <w:rFonts w:ascii="Times New Roman" w:hAnsi="Times New Roman"/>
        </w:rPr>
        <w:t xml:space="preserve"> PROTOKOLL</w:t>
      </w:r>
    </w:p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Lindi 05.02.2020  nr 3. 2019/2020 õa.</w:t>
      </w:r>
    </w:p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Koosolek algas kell 17.30,  lõppes kell 19.30</w:t>
      </w:r>
    </w:p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Koosolekut juhatas Annely Kingo</w:t>
      </w:r>
    </w:p>
    <w:p w:rsidR="0080644D" w:rsidRDefault="0080644D" w:rsidP="0080644D">
      <w:p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 xml:space="preserve">Protokollis </w:t>
      </w:r>
      <w:r>
        <w:rPr>
          <w:rFonts w:ascii="Times New Roman" w:hAnsi="Times New Roman"/>
        </w:rPr>
        <w:t>Kaire Kiivit</w:t>
      </w:r>
      <w:bookmarkStart w:id="0" w:name="_GoBack"/>
      <w:bookmarkEnd w:id="0"/>
    </w:p>
    <w:p w:rsidR="0080644D" w:rsidRPr="00C279E8" w:rsidRDefault="0080644D" w:rsidP="0080644D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Koosolekust võtsid osa h</w:t>
      </w:r>
      <w:r>
        <w:rPr>
          <w:rFonts w:ascii="Times New Roman" w:hAnsi="Times New Roman"/>
        </w:rPr>
        <w:t>oolekogu liikmed:</w:t>
      </w:r>
      <w:r w:rsidRPr="00C279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Heiki Riives, Annely Kingo</w:t>
      </w:r>
      <w:r w:rsidRPr="00A618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Kärt Jürgens</w:t>
      </w:r>
      <w:r w:rsidRPr="00A618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877">
        <w:rPr>
          <w:rFonts w:ascii="Times New Roman" w:hAnsi="Times New Roman"/>
          <w:sz w:val="24"/>
          <w:szCs w:val="24"/>
        </w:rPr>
        <w:t>Kaire Kiivit</w:t>
      </w:r>
      <w:r>
        <w:rPr>
          <w:rFonts w:ascii="Times New Roman" w:hAnsi="Times New Roman"/>
          <w:sz w:val="24"/>
          <w:szCs w:val="24"/>
        </w:rPr>
        <w:t>, Priit Annus, Haidi Väljas, Katrin Kalda, Helen Soovik</w:t>
      </w:r>
      <w:r>
        <w:rPr>
          <w:rFonts w:ascii="Times New Roman" w:hAnsi="Times New Roman"/>
        </w:rPr>
        <w:t>.</w:t>
      </w:r>
    </w:p>
    <w:p w:rsidR="0080644D" w:rsidRPr="007532C6" w:rsidRDefault="0080644D" w:rsidP="0080644D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Koosolekul osales: kooli direktor Ulla Orgusaar</w:t>
      </w:r>
    </w:p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L</w:t>
      </w:r>
      <w:r>
        <w:rPr>
          <w:rFonts w:ascii="Times New Roman" w:hAnsi="Times New Roman"/>
        </w:rPr>
        <w:t>äbirääkimised päevakorra suhtes</w:t>
      </w:r>
    </w:p>
    <w:p w:rsidR="0080644D" w:rsidRPr="00C279E8" w:rsidRDefault="0080644D" w:rsidP="0080644D">
      <w:p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OTSUSTATI kinnitada järgmine päevakord:</w:t>
      </w:r>
    </w:p>
    <w:p w:rsidR="0080644D" w:rsidRDefault="0080644D" w:rsidP="0080644D">
      <w:pPr>
        <w:spacing w:line="240" w:lineRule="auto"/>
        <w:rPr>
          <w:rFonts w:ascii="Times New Roman" w:hAnsi="Times New Roman"/>
          <w:sz w:val="24"/>
        </w:rPr>
      </w:pPr>
      <w:r w:rsidRPr="003B0F9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Lindi kooli õppekavaga tutvumine, kooskõlastamine</w:t>
      </w:r>
    </w:p>
    <w:p w:rsidR="0080644D" w:rsidRDefault="0080644D" w:rsidP="0080644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3B0F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Südamest Sinule kontserti korraldamine</w:t>
      </w:r>
    </w:p>
    <w:p w:rsidR="0080644D" w:rsidRPr="003B0F97" w:rsidRDefault="0080644D" w:rsidP="0080644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3B0F97">
        <w:rPr>
          <w:rFonts w:ascii="Times New Roman" w:hAnsi="Times New Roman"/>
          <w:sz w:val="24"/>
        </w:rPr>
        <w:t>. Jooksvad küsimused</w:t>
      </w:r>
    </w:p>
    <w:p w:rsidR="0080644D" w:rsidRDefault="0080644D" w:rsidP="0080644D">
      <w:pPr>
        <w:spacing w:line="240" w:lineRule="auto"/>
      </w:pPr>
      <w:r w:rsidRPr="003B0F97">
        <w:rPr>
          <w:rFonts w:ascii="Times New Roman" w:hAnsi="Times New Roman"/>
          <w:b/>
          <w:sz w:val="24"/>
        </w:rPr>
        <w:t xml:space="preserve">1) </w:t>
      </w:r>
      <w:r>
        <w:rPr>
          <w:rFonts w:ascii="Times New Roman" w:hAnsi="Times New Roman"/>
          <w:b/>
          <w:sz w:val="24"/>
        </w:rPr>
        <w:t>Lindi kooli õppekavaga tutvumine, kooskõlastamine</w:t>
      </w:r>
    </w:p>
    <w:p w:rsidR="0080644D" w:rsidRDefault="0080644D" w:rsidP="0080644D">
      <w:r>
        <w:t>KUULATI: Ulla Orgusaar tutvustas muudatusi uues õppekavas. Suurimaks muudatuseks on 1.-3. klassis ainete kunst ja tööõpetus liitmine üheks õppeaineks nimega käeline tegevus. Kehaline kasvatus on edaspidi kooli õppekavas nimetusega liikumisõpetus. Uus õppekava hakkab kehtima 2020/2021 õppeaastast.</w:t>
      </w:r>
    </w:p>
    <w:p w:rsidR="0080644D" w:rsidRPr="004A284E" w:rsidRDefault="0080644D" w:rsidP="004A284E">
      <w:r>
        <w:t>OTSUSTATI: Hoolekogu on muudatustega tutvunud ning nõustub uue õppekava muudatustega.</w:t>
      </w:r>
    </w:p>
    <w:p w:rsidR="0080644D" w:rsidRPr="003B0F97" w:rsidRDefault="0080644D" w:rsidP="0080644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2) Südamest Sinule kontserdi korraldamine</w:t>
      </w:r>
    </w:p>
    <w:p w:rsidR="0080644D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Annely Kingi andis teada, et </w:t>
      </w:r>
      <w:r w:rsidR="004A284E">
        <w:rPr>
          <w:rFonts w:ascii="Times New Roman" w:hAnsi="Times New Roman"/>
        </w:rPr>
        <w:t>pea</w:t>
      </w:r>
      <w:r>
        <w:rPr>
          <w:rFonts w:ascii="Times New Roman" w:hAnsi="Times New Roman"/>
        </w:rPr>
        <w:t>esinejaks on  kutsutud Kalle Sepp</w:t>
      </w:r>
      <w:r w:rsidR="004A284E">
        <w:rPr>
          <w:rFonts w:ascii="Times New Roman" w:hAnsi="Times New Roman"/>
        </w:rPr>
        <w:t>, lisaks ka Audru Poolakadeemiline meeskoor</w:t>
      </w:r>
      <w:r>
        <w:rPr>
          <w:rFonts w:ascii="Times New Roman" w:hAnsi="Times New Roman"/>
        </w:rPr>
        <w:t xml:space="preserve"> ja konts</w:t>
      </w:r>
      <w:r w:rsidR="004A284E">
        <w:rPr>
          <w:rFonts w:ascii="Times New Roman" w:hAnsi="Times New Roman"/>
        </w:rPr>
        <w:t>ert on planeeritud 7.märtsile. Peae</w:t>
      </w:r>
      <w:r>
        <w:rPr>
          <w:rFonts w:ascii="Times New Roman" w:hAnsi="Times New Roman"/>
        </w:rPr>
        <w:t xml:space="preserve">sineja kulude katteks on kirjutatud </w:t>
      </w:r>
      <w:r w:rsidR="004A284E"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t, kuid otsus veel puudub, vajaduse kannab kulud Lindi Külaselts. Kontserdist saadav tulu jääb kooli kasutusse. Plaanis on avada kohvik, kuhu oodatakse lastevanemate poolt valmistatud hõrgutisi. Vaja on korraldada ka piletimüük.</w:t>
      </w:r>
    </w:p>
    <w:p w:rsidR="004A284E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KUULATI: Ulla Orgusaar tutvustas, et kontserdikorraldamisest saadav tulu läheb 2-päevase Saaremaa ekskursiooni rahastamiseks, mis on plaanis uue õppeaasta alguses 12. Septembril. Osalejatesk on koolilapsed ning lasteaia vanem rühm.</w:t>
      </w:r>
      <w:r w:rsidR="004A284E">
        <w:rPr>
          <w:rFonts w:ascii="Times New Roman" w:hAnsi="Times New Roman"/>
        </w:rPr>
        <w:t xml:space="preserve"> Lisaks peaesinejatele esienvad ka Lindi kooli lasped ning vilistlased. Peo üldine stiil on meri ja läheneva naistepäeva teemad.</w:t>
      </w:r>
    </w:p>
    <w:p w:rsidR="0080644D" w:rsidRDefault="004A284E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OTSUSTATI: Kogunetakse 6</w:t>
      </w:r>
      <w:r w:rsidR="008064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märtsil ja seatakse valmis saal ning kohvik.</w:t>
      </w:r>
    </w:p>
    <w:p w:rsidR="0080644D" w:rsidRDefault="0080644D" w:rsidP="008064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3) </w:t>
      </w:r>
      <w:r w:rsidRPr="00C279E8">
        <w:rPr>
          <w:rFonts w:ascii="Times New Roman" w:hAnsi="Times New Roman"/>
          <w:b/>
        </w:rPr>
        <w:t>Jooksvad küsimused</w:t>
      </w:r>
    </w:p>
    <w:p w:rsidR="0080644D" w:rsidRDefault="0080644D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</w:t>
      </w:r>
      <w:r w:rsidR="00A2331A">
        <w:rPr>
          <w:rFonts w:ascii="Times New Roman" w:hAnsi="Times New Roman"/>
        </w:rPr>
        <w:t>Priit Annus tutvustas Potsepa karjääri arendusprojekti. Kinnitas, et karjääri läbivad teed jäävad avatuks ning koolibussiringile arendus piiranguid ei sea.</w:t>
      </w:r>
    </w:p>
    <w:p w:rsidR="00A2331A" w:rsidRDefault="00A2331A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KUULATI: 1.-2. klassi esindaja Haidi Väljas avaldas muret klassis jätkuvalt levivate ähvarduskirjade osas.</w:t>
      </w:r>
    </w:p>
    <w:p w:rsidR="00A2331A" w:rsidRDefault="00A2331A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>OTSUSTATI: Kui peaks veel esinema intsidente, kutsutakse kooli noorsoopolitseinik asja uurima.</w:t>
      </w:r>
    </w:p>
    <w:p w:rsidR="0080644D" w:rsidRDefault="00A2331A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>KUULATI: Ulla Orgusaar tutvustas projekte, millega kooli seotud on. Eraskus+ AXEP projekti raames on märtsikuus lähenemas lähetused Hispaaniasse ja Maltale, kummassegi suundub 2 õpetajat 2 õpilasega. Samuti ühines kool taara kogumisprojektiga “Ära rääma!” ning liikumisprojektiga “Aktiivsed vahetunnid”</w:t>
      </w:r>
      <w:r w:rsidR="00B107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mille raames sai kooli nn. footbag-id (jalapallid) ning kummikeksukummid koos õppematerjalidega.</w:t>
      </w:r>
    </w:p>
    <w:p w:rsidR="00B1074B" w:rsidRDefault="00B1074B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>KUULATI: Priit Annus andis teada ,et pikalt plaanis olnud koolimaja maaküttele üleviimine on hetkel projekteerimisel. Sügiseks on küttesüsteemide üleviimine läbi viidud.</w:t>
      </w:r>
    </w:p>
    <w:p w:rsidR="00B1074B" w:rsidRDefault="00B1074B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>KUULATI: Priit Annus tutvustas, et on käimas Audru keskväljaku arhitektuurikonkurss, kuhu oodatakse ettepanekuid.</w:t>
      </w:r>
    </w:p>
    <w:p w:rsidR="00B1074B" w:rsidRDefault="00B1074B" w:rsidP="0080644D">
      <w:pPr>
        <w:rPr>
          <w:rFonts w:ascii="Times New Roman" w:hAnsi="Times New Roman"/>
        </w:rPr>
      </w:pPr>
      <w:r>
        <w:rPr>
          <w:rFonts w:ascii="Times New Roman" w:hAnsi="Times New Roman"/>
        </w:rPr>
        <w:t>KUULATI: Priit Annus kinnitas, et käesoleval õppeaatal koolibussiring ei muutu. Kokkulepped on sõlmitud. 2020/2021 õppeaastast hakkab teenust pakkuma PÜTK. Hetkel on arutlusel erinevad variandid, ka liinibusside liinide graafiku ja marsruudi muutmine.</w:t>
      </w:r>
    </w:p>
    <w:p w:rsidR="00B1074B" w:rsidRDefault="00B1074B" w:rsidP="0080644D">
      <w:pPr>
        <w:rPr>
          <w:rFonts w:ascii="Times New Roman" w:hAnsi="Times New Roman"/>
        </w:rPr>
      </w:pPr>
    </w:p>
    <w:p w:rsidR="0080644D" w:rsidRDefault="0080644D" w:rsidP="0080644D">
      <w:pPr>
        <w:spacing w:line="240" w:lineRule="auto"/>
        <w:rPr>
          <w:rFonts w:ascii="Times New Roman" w:hAnsi="Times New Roman"/>
        </w:rPr>
      </w:pPr>
    </w:p>
    <w:p w:rsidR="0080644D" w:rsidRDefault="0080644D" w:rsidP="0080644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Annely Kingo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Kaire Kiivit</w:t>
      </w:r>
    </w:p>
    <w:p w:rsidR="0080644D" w:rsidRDefault="0080644D" w:rsidP="0080644D">
      <w:pPr>
        <w:spacing w:line="240" w:lineRule="auto"/>
      </w:pPr>
      <w:r>
        <w:rPr>
          <w:rFonts w:ascii="Times New Roman" w:hAnsi="Times New Roman"/>
        </w:rPr>
        <w:t>koosoleku juhataja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protokollija</w:t>
      </w:r>
    </w:p>
    <w:p w:rsidR="0080644D" w:rsidRDefault="0080644D" w:rsidP="0080644D"/>
    <w:p w:rsidR="0080644D" w:rsidRDefault="0080644D" w:rsidP="0080644D"/>
    <w:p w:rsidR="0080644D" w:rsidRDefault="0080644D" w:rsidP="008064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44D" w:rsidRPr="00087F7D" w:rsidRDefault="0080644D" w:rsidP="008064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44D" w:rsidRDefault="0080644D" w:rsidP="008064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44D" w:rsidRDefault="0080644D" w:rsidP="008064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644D" w:rsidRDefault="0080644D" w:rsidP="0080644D"/>
    <w:p w:rsidR="00374E41" w:rsidRDefault="00C00E91"/>
    <w:sectPr w:rsidR="00374E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4D"/>
    <w:rsid w:val="003D0444"/>
    <w:rsid w:val="004A284E"/>
    <w:rsid w:val="0080644D"/>
    <w:rsid w:val="00A041EC"/>
    <w:rsid w:val="00A2331A"/>
    <w:rsid w:val="00B1074B"/>
    <w:rsid w:val="00C0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644D"/>
    <w:pPr>
      <w:spacing w:after="0" w:line="240" w:lineRule="auto"/>
    </w:pPr>
    <w:rPr>
      <w:lang w:val="et-EE"/>
    </w:rPr>
  </w:style>
  <w:style w:type="paragraph" w:customStyle="1" w:styleId="Loendilik1">
    <w:name w:val="Loendi lõik1"/>
    <w:basedOn w:val="Normal"/>
    <w:rsid w:val="0080644D"/>
    <w:pPr>
      <w:ind w:left="720"/>
      <w:contextualSpacing/>
    </w:pPr>
    <w:rPr>
      <w:rFonts w:ascii="Calibri" w:eastAsia="Times New Roman" w:hAnsi="Calibri" w:cs="Times New Roman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644D"/>
    <w:pPr>
      <w:spacing w:after="0" w:line="240" w:lineRule="auto"/>
    </w:pPr>
    <w:rPr>
      <w:lang w:val="et-EE"/>
    </w:rPr>
  </w:style>
  <w:style w:type="paragraph" w:customStyle="1" w:styleId="Loendilik1">
    <w:name w:val="Loendi lõik1"/>
    <w:basedOn w:val="Normal"/>
    <w:rsid w:val="0080644D"/>
    <w:pPr>
      <w:ind w:left="720"/>
      <w:contextualSpacing/>
    </w:pPr>
    <w:rPr>
      <w:rFonts w:ascii="Calibri" w:eastAsia="Times New Roman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Kiivit</dc:creator>
  <cp:lastModifiedBy>Kasutaja</cp:lastModifiedBy>
  <cp:revision>2</cp:revision>
  <dcterms:created xsi:type="dcterms:W3CDTF">2020-05-19T10:28:00Z</dcterms:created>
  <dcterms:modified xsi:type="dcterms:W3CDTF">2020-05-19T10:28:00Z</dcterms:modified>
</cp:coreProperties>
</file>